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B66" w:rsidRDefault="00952B66" w:rsidP="00952B66">
      <w:pPr>
        <w:tabs>
          <w:tab w:val="left" w:pos="4755"/>
          <w:tab w:val="left" w:pos="1245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3135CC" w:rsidRPr="003135CC" w:rsidRDefault="003135CC" w:rsidP="00952B66">
      <w:pPr>
        <w:tabs>
          <w:tab w:val="center" w:pos="7001"/>
          <w:tab w:val="left" w:pos="126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3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SZK</w:t>
      </w:r>
      <w:r w:rsidR="009C49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OLNY </w:t>
      </w:r>
      <w:r w:rsidR="00952B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ZESTAW PODRĘCZNIKÓW    </w:t>
      </w:r>
    </w:p>
    <w:p w:rsidR="003135CC" w:rsidRPr="003135CC" w:rsidRDefault="00952B66" w:rsidP="00952B66">
      <w:pPr>
        <w:spacing w:after="0" w:line="360" w:lineRule="auto"/>
        <w:ind w:left="4248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TECHNIK MECHATRONIK</w:t>
      </w:r>
    </w:p>
    <w:p w:rsidR="00E0360B" w:rsidRPr="00952B66" w:rsidRDefault="003135CC" w:rsidP="00E036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3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Klasa 2</w:t>
      </w:r>
    </w:p>
    <w:p w:rsidR="00E0360B" w:rsidRPr="00E0360B" w:rsidRDefault="00E0360B" w:rsidP="00E03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952B66" w:rsidRPr="007D39E2" w:rsidTr="00D01D21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dop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zawód</w:t>
            </w:r>
          </w:p>
        </w:tc>
      </w:tr>
      <w:tr w:rsidR="00952B66" w:rsidRPr="007D39E2" w:rsidTr="00D01D2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E64FBA" w:rsidRDefault="00952B66" w:rsidP="009E660B">
            <w:pPr>
              <w:keepNext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Oblicza epok. Język polski  1.2 (kontynuacja z kl.1) </w:t>
            </w:r>
          </w:p>
          <w:p w:rsidR="00952B66" w:rsidRPr="00E64FBA" w:rsidRDefault="00952B66" w:rsidP="009E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Oblicza epok. Język polski  2.1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D.Chemperek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A.Kalbarczyk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D.Trześniowski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952/1/2019;</w:t>
            </w: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952/2/2019</w:t>
            </w: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952B66" w:rsidRPr="007D39E2" w:rsidTr="009E660B">
        <w:trPr>
          <w:cantSplit/>
          <w:trHeight w:val="892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E64FBA" w:rsidRDefault="00952B66" w:rsidP="009E660B">
            <w:pPr>
              <w:keepNext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proofErr w:type="spellStart"/>
            <w:r w:rsidRPr="00E64F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Vision</w:t>
            </w:r>
            <w:proofErr w:type="spellEnd"/>
            <w:r w:rsidRPr="00E64F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1, 2 lub 3</w:t>
            </w:r>
            <w:r w:rsidRPr="00E64FBA">
              <w:rPr>
                <w:rFonts w:ascii="Arial" w:eastAsia="Times New Roman" w:hAnsi="Arial" w:cs="Arial"/>
                <w:bCs/>
                <w:sz w:val="18"/>
                <w:szCs w:val="26"/>
                <w:lang w:eastAsia="pl-PL"/>
              </w:rPr>
              <w:t>(zgodnie z przydziałem do grupy językowej)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986/1/2019</w:t>
            </w: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986/2/2019</w:t>
            </w: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986/3/2019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5081E" w:rsidRPr="007D39E2" w:rsidTr="00BD105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1E" w:rsidRPr="007D39E2" w:rsidRDefault="00B5081E" w:rsidP="00B5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Jęz</w:t>
            </w: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niemiecki</w:t>
            </w:r>
          </w:p>
        </w:tc>
        <w:tc>
          <w:tcPr>
            <w:tcW w:w="4082" w:type="dxa"/>
            <w:hideMark/>
          </w:tcPr>
          <w:p w:rsidR="00B5081E" w:rsidRPr="00B75C76" w:rsidRDefault="00B5081E" w:rsidP="00B5081E">
            <w:pPr>
              <w:spacing w:after="0"/>
              <w:rPr>
                <w:sz w:val="24"/>
                <w:szCs w:val="24"/>
                <w:lang w:val="de-DE"/>
              </w:rPr>
            </w:pPr>
            <w:r w:rsidRPr="00B75C76">
              <w:rPr>
                <w:sz w:val="24"/>
                <w:szCs w:val="24"/>
                <w:lang w:val="de-DE"/>
              </w:rPr>
              <w:t xml:space="preserve">Welttour Deutsch </w:t>
            </w:r>
            <w:r w:rsidRPr="00D5517C">
              <w:rPr>
                <w:sz w:val="24"/>
                <w:szCs w:val="24"/>
                <w:lang w:val="de-DE"/>
              </w:rPr>
              <w:t>neu</w:t>
            </w:r>
            <w:r>
              <w:rPr>
                <w:sz w:val="24"/>
                <w:szCs w:val="24"/>
                <w:lang w:val="de-DE"/>
              </w:rPr>
              <w:t xml:space="preserve"> 1, Welttour D</w:t>
            </w:r>
            <w:r w:rsidRPr="00D5517C">
              <w:rPr>
                <w:sz w:val="24"/>
                <w:szCs w:val="24"/>
                <w:lang w:val="de-DE"/>
              </w:rPr>
              <w:t>eutsch neu 2</w:t>
            </w:r>
            <w:r>
              <w:rPr>
                <w:sz w:val="24"/>
                <w:szCs w:val="24"/>
                <w:lang w:val="de-DE"/>
              </w:rPr>
              <w:t>, Welttour Deutsch neu</w:t>
            </w:r>
            <w:r w:rsidRPr="00B75C76">
              <w:rPr>
                <w:sz w:val="24"/>
                <w:szCs w:val="24"/>
                <w:lang w:val="de-DE"/>
              </w:rPr>
              <w:t xml:space="preserve"> 3</w:t>
            </w:r>
            <w:r>
              <w:rPr>
                <w:sz w:val="24"/>
                <w:szCs w:val="24"/>
                <w:lang w:val="de-DE"/>
              </w:rPr>
              <w:t>,</w:t>
            </w:r>
            <w:r w:rsidRPr="00B75C76">
              <w:rPr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B75C76">
              <w:rPr>
                <w:sz w:val="24"/>
                <w:szCs w:val="24"/>
                <w:lang w:val="de-DE"/>
              </w:rPr>
              <w:t>Podręcznik</w:t>
            </w:r>
            <w:proofErr w:type="spellEnd"/>
            <w:r w:rsidRPr="00B75C76">
              <w:rPr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de-DE"/>
              </w:rPr>
              <w:t>zeszyt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ćwiczeń</w:t>
            </w:r>
            <w:proofErr w:type="spellEnd"/>
            <w:r>
              <w:rPr>
                <w:sz w:val="24"/>
                <w:szCs w:val="24"/>
                <w:lang w:val="de-DE"/>
              </w:rPr>
              <w:t>.</w:t>
            </w:r>
          </w:p>
          <w:p w:rsidR="00B5081E" w:rsidRPr="00B75C76" w:rsidRDefault="00B5081E" w:rsidP="00B5081E">
            <w:pPr>
              <w:rPr>
                <w:lang w:val="de-DE"/>
              </w:rPr>
            </w:pPr>
          </w:p>
        </w:tc>
        <w:tc>
          <w:tcPr>
            <w:tcW w:w="2234" w:type="dxa"/>
            <w:hideMark/>
          </w:tcPr>
          <w:p w:rsidR="00B5081E" w:rsidRPr="00B75C76" w:rsidRDefault="00B5081E" w:rsidP="00B5081E">
            <w:r w:rsidRPr="00B75C76">
              <w:rPr>
                <w:sz w:val="24"/>
                <w:szCs w:val="24"/>
              </w:rPr>
              <w:t xml:space="preserve">Sylwia Mróz – </w:t>
            </w:r>
            <w:proofErr w:type="spellStart"/>
            <w:r w:rsidRPr="00B75C76">
              <w:rPr>
                <w:sz w:val="24"/>
                <w:szCs w:val="24"/>
              </w:rPr>
              <w:t>Dwornikowska</w:t>
            </w:r>
            <w:proofErr w:type="spellEnd"/>
          </w:p>
        </w:tc>
        <w:tc>
          <w:tcPr>
            <w:tcW w:w="1701" w:type="dxa"/>
          </w:tcPr>
          <w:p w:rsidR="00B5081E" w:rsidRPr="00B75C76" w:rsidRDefault="00B5081E" w:rsidP="00B5081E">
            <w:r w:rsidRPr="00B75C76">
              <w:t>Nowa Era</w:t>
            </w:r>
          </w:p>
        </w:tc>
        <w:tc>
          <w:tcPr>
            <w:tcW w:w="1653" w:type="dxa"/>
            <w:hideMark/>
          </w:tcPr>
          <w:p w:rsidR="00F5130A" w:rsidRDefault="00F5130A" w:rsidP="00F5130A">
            <w:pPr>
              <w:spacing w:after="0"/>
            </w:pPr>
            <w:r>
              <w:t>1210/1/2024 (część 1); 1210/2/2024 (część 2);</w:t>
            </w:r>
          </w:p>
          <w:p w:rsidR="00B5081E" w:rsidRPr="00A864F8" w:rsidRDefault="00F5130A" w:rsidP="00F5130A">
            <w:pPr>
              <w:spacing w:after="0"/>
              <w:rPr>
                <w:sz w:val="18"/>
                <w:szCs w:val="18"/>
              </w:rPr>
            </w:pPr>
            <w:r>
              <w:t>1210/3/2025 (część 3)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1E" w:rsidRPr="007D39E2" w:rsidRDefault="00B5081E" w:rsidP="00B5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B5081E" w:rsidRPr="007D39E2" w:rsidRDefault="00B5081E" w:rsidP="00B50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568F" w:rsidRPr="007D39E2" w:rsidTr="00D01D2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8F" w:rsidRPr="007D39E2" w:rsidRDefault="0092568F" w:rsidP="00925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8F" w:rsidRPr="00E64FBA" w:rsidRDefault="0092568F" w:rsidP="00925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Poznać przeszłość 1</w:t>
            </w: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Podręcznik do historii dla liceum ogólnokształcącego i technikum, zakres podstawowy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F" w:rsidRPr="007D39E2" w:rsidRDefault="0092568F" w:rsidP="00925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5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Pawlak Marcin, Szweda Adam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8F" w:rsidRPr="007D39E2" w:rsidRDefault="0092568F" w:rsidP="00925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</w:t>
            </w: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F" w:rsidRPr="007D39E2" w:rsidRDefault="0092568F" w:rsidP="00925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5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1150/1/2022</w:t>
            </w:r>
          </w:p>
          <w:p w:rsidR="0092568F" w:rsidRPr="007D39E2" w:rsidRDefault="0092568F" w:rsidP="00925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8F" w:rsidRPr="007D39E2" w:rsidRDefault="0092568F" w:rsidP="00925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92568F" w:rsidRPr="007D39E2" w:rsidTr="00D01D2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F" w:rsidRPr="007D39E2" w:rsidRDefault="0092568F" w:rsidP="00925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obywatelska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F" w:rsidRPr="00E043FA" w:rsidRDefault="0092568F" w:rsidP="00925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DE">
              <w:rPr>
                <w:rFonts w:ascii="Times New Roman" w:hAnsi="Times New Roman" w:cs="Times New Roman"/>
                <w:sz w:val="24"/>
                <w:szCs w:val="24"/>
              </w:rPr>
              <w:t>Masz wpływ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Podręcznik dla liceum       i technikum.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F" w:rsidRPr="004518C0" w:rsidRDefault="0092568F" w:rsidP="00925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8C0">
              <w:rPr>
                <w:rFonts w:ascii="Times New Roman" w:hAnsi="Times New Roman" w:cs="Times New Roman"/>
                <w:sz w:val="20"/>
                <w:szCs w:val="20"/>
              </w:rPr>
              <w:t>Sławomir Drelich, Michał Tragarz, Mateusz Wojcieszak, Sylwia Żmijewska-</w:t>
            </w:r>
            <w:proofErr w:type="spellStart"/>
            <w:r w:rsidRPr="004518C0">
              <w:rPr>
                <w:rFonts w:ascii="Times New Roman" w:hAnsi="Times New Roman" w:cs="Times New Roman"/>
                <w:sz w:val="20"/>
                <w:szCs w:val="20"/>
              </w:rPr>
              <w:t>Kwiręg</w:t>
            </w:r>
            <w:proofErr w:type="spellEnd"/>
            <w:r w:rsidRPr="004518C0">
              <w:rPr>
                <w:rFonts w:ascii="Times New Roman" w:hAnsi="Times New Roman" w:cs="Times New Roman"/>
                <w:sz w:val="20"/>
                <w:szCs w:val="20"/>
              </w:rPr>
              <w:t>, Rafał Flis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F" w:rsidRPr="00E043FA" w:rsidRDefault="0092568F" w:rsidP="00925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F" w:rsidRPr="00FD6EDE" w:rsidRDefault="0092568F" w:rsidP="00925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DE">
              <w:rPr>
                <w:rStyle w:val="Pogrubienie"/>
                <w:b w:val="0"/>
                <w:sz w:val="24"/>
                <w:szCs w:val="24"/>
              </w:rPr>
              <w:t>1236/1/2025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F" w:rsidRPr="00E043FA" w:rsidRDefault="0092568F" w:rsidP="00925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3FA">
              <w:rPr>
                <w:rFonts w:ascii="Times New Roman" w:hAnsi="Times New Roman" w:cs="Times New Roman"/>
                <w:sz w:val="24"/>
                <w:szCs w:val="24"/>
              </w:rPr>
              <w:t>Wszystkie zawody</w:t>
            </w:r>
          </w:p>
        </w:tc>
      </w:tr>
      <w:tr w:rsidR="00952B66" w:rsidRPr="007D39E2" w:rsidTr="00D01D2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Biznes i zarządzanie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E64FBA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 xml:space="preserve">Krok w biznes i zarzadzanie. – Podręcznik do LO i technikum. Poziom podstawowy cz.1 i 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>1193/2/2024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52B66" w:rsidRPr="007D39E2" w:rsidTr="00D01D2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Geografia</w:t>
            </w: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41" w:rsidRPr="0091569C" w:rsidRDefault="00E36341" w:rsidP="00E3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6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Kontynuacja podręcznika z kl. 1 i</w:t>
            </w:r>
          </w:p>
          <w:p w:rsidR="00952B66" w:rsidRDefault="00E36341" w:rsidP="00E3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6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 geografii 2. Podręcznik dla 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Technikum. Zakres podstawowy.</w:t>
            </w:r>
          </w:p>
          <w:p w:rsidR="005363FA" w:rsidRPr="00E64FBA" w:rsidRDefault="005363FA" w:rsidP="00E3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63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Atlas Geograficzny wydawnictwo DAMART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Tomasz Rachwał, Radosław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Uliszak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Krzysztof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Wiedermann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Paweł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983/2/2020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52B66" w:rsidRPr="007D39E2" w:rsidTr="00D01D2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E64FBA" w:rsidRDefault="006945CF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Nowa </w:t>
            </w:r>
            <w:r w:rsidR="00952B66"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Biologia na czasie 2. </w:t>
            </w:r>
            <w:r w:rsidR="00952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Edycja 2024. </w:t>
            </w:r>
            <w:r w:rsidR="00952B66" w:rsidRPr="00307697">
              <w:rPr>
                <w:rFonts w:ascii="Times New Roman" w:eastAsia="Times New Roman" w:hAnsi="Times New Roman" w:cs="Times New Roman"/>
                <w:lang w:eastAsia="pl-PL"/>
              </w:rPr>
              <w:t>Podręcznik dla liceum ogólnokształcącego i technikum. Zakres podstawowy.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Helmin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6945CF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45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1221/2/2025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952B66" w:rsidRPr="007D39E2" w:rsidTr="00D01D2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E64FBA" w:rsidRDefault="00952B66" w:rsidP="00D01D21">
            <w:pPr>
              <w:spacing w:after="0" w:line="240" w:lineRule="auto"/>
              <w:ind w:lef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 jest chemia </w:t>
            </w:r>
            <w:proofErr w:type="spellStart"/>
            <w:r w:rsidRPr="00E64F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Chemia</w:t>
            </w:r>
            <w:proofErr w:type="spellEnd"/>
            <w:r w:rsidRPr="00E64F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ogólna i nieorganiczna. Podręcznik dla liceum ogólnokształcącego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E64F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technikum. Zakres podstawowy. Podręcznik ze zbiorem zadań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R.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Hassa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A.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J.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994/1/2019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952B66" w:rsidRPr="007D39E2" w:rsidTr="00D01D2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Fizyka-rozszerzenie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E64FBA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Nowe </w:t>
            </w: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Zrozumieć fizykę 2. Podręcznik dla liceum ogólnokształcącego i technikum. Zakres rozszerzony. Część 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9E660B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660B">
              <w:rPr>
                <w:rFonts w:ascii="Times New Roman" w:eastAsia="Times New Roman" w:hAnsi="Times New Roman" w:cs="Times New Roman"/>
                <w:lang w:eastAsia="pl-PL"/>
              </w:rPr>
              <w:t>Marcin Braun, Agnieszka Seweryn-</w:t>
            </w:r>
            <w:proofErr w:type="spellStart"/>
            <w:r w:rsidRPr="009E660B">
              <w:rPr>
                <w:rFonts w:ascii="Times New Roman" w:eastAsia="Times New Roman" w:hAnsi="Times New Roman" w:cs="Times New Roman"/>
                <w:lang w:eastAsia="pl-PL"/>
              </w:rPr>
              <w:t>Byczuk</w:t>
            </w:r>
            <w:proofErr w:type="spellEnd"/>
            <w:r w:rsidRPr="009E660B">
              <w:rPr>
                <w:rFonts w:ascii="Times New Roman" w:eastAsia="Times New Roman" w:hAnsi="Times New Roman" w:cs="Times New Roman"/>
                <w:lang w:eastAsia="pl-PL"/>
              </w:rPr>
              <w:t xml:space="preserve">, Krzysztof </w:t>
            </w:r>
            <w:proofErr w:type="spellStart"/>
            <w:r w:rsidRPr="009E660B">
              <w:rPr>
                <w:rFonts w:ascii="Times New Roman" w:eastAsia="Times New Roman" w:hAnsi="Times New Roman" w:cs="Times New Roman"/>
                <w:lang w:eastAsia="pl-PL"/>
              </w:rPr>
              <w:t>Byczuk</w:t>
            </w:r>
            <w:proofErr w:type="spellEnd"/>
            <w:r w:rsidRPr="009E660B">
              <w:rPr>
                <w:rFonts w:ascii="Times New Roman" w:eastAsia="Times New Roman" w:hAnsi="Times New Roman" w:cs="Times New Roman"/>
                <w:lang w:eastAsia="pl-PL"/>
              </w:rPr>
              <w:t>, Elżbieta Wójtowicz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1A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1219/2/2025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2B66" w:rsidRPr="007D39E2" w:rsidTr="00D01D2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Matematyka-rozszerzenie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B3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yka z plusem 1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klasy 1 liceum i technikum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Zakres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zszerzony. </w:t>
            </w:r>
          </w:p>
          <w:p w:rsidR="00952B66" w:rsidRPr="003135CC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B3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yka z plusem 2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klasy 2 liceum i technikum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Zakres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zszerzony.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3135CC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Dobrowolska, M. Karpiński, J. Lech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3135CC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963/1/2019</w:t>
            </w:r>
          </w:p>
          <w:p w:rsidR="00952B66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B66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2B66" w:rsidRPr="003135CC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963/2/2020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52B66" w:rsidRPr="007D39E2" w:rsidTr="00D01D2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E64FBA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Informatyka. Podręcz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nik. Liceum i technikum. Klasa 2</w:t>
            </w: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 Zakres podstawowy</w:t>
            </w:r>
          </w:p>
          <w:p w:rsidR="00952B66" w:rsidRPr="005A30B1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30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POZYCJA DODATKOWA NIE WYMAGANA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W. Jochemczyk, K. Olędzka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8A1FBB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Rok wydania 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Wszystkie zawody</w:t>
            </w:r>
          </w:p>
        </w:tc>
      </w:tr>
      <w:tr w:rsidR="00952B66" w:rsidRPr="007D39E2" w:rsidTr="00D01D2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7D39E2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FC36F0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Szukam wolności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FC36F0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FC36F0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Św. Wojciecha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FC36F0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AZ-31-01/18-PO-4/20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6" w:rsidRPr="00FC36F0" w:rsidRDefault="00952B66" w:rsidP="00D0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6E5B37" w:rsidRPr="007D39E2" w:rsidTr="00D01D2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37" w:rsidRPr="007D39E2" w:rsidRDefault="006E5B37" w:rsidP="006E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zdrowotna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37" w:rsidRDefault="006E5B37" w:rsidP="006E5B37">
            <w:r w:rsidRPr="00E76456">
              <w:t>Edukacja zdrowotna</w:t>
            </w:r>
            <w:r>
              <w:t xml:space="preserve"> 1. Podręcznik dla szkół ponadpodstawowych,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37" w:rsidRDefault="006E5B37" w:rsidP="006E5B37">
            <w:r w:rsidRPr="00E76456"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37" w:rsidRDefault="006E5B37" w:rsidP="006E5B37">
            <w: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37" w:rsidRPr="00E76456" w:rsidRDefault="006E5B37" w:rsidP="006E5B37">
            <w:r w:rsidRPr="00E76456">
              <w:t>MEN - 1242/1/2025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37" w:rsidRDefault="006E5B37" w:rsidP="006E5B37">
            <w:r>
              <w:t>Wszystkie zawody</w:t>
            </w:r>
          </w:p>
        </w:tc>
      </w:tr>
    </w:tbl>
    <w:p w:rsidR="00952B66" w:rsidRDefault="00952B66" w:rsidP="00952B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E0360B" w:rsidRPr="00E0360B" w:rsidRDefault="00E0360B" w:rsidP="00E036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E036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PRZEDMIOTY ZAWODOWE   </w:t>
      </w:r>
    </w:p>
    <w:p w:rsidR="00E0360B" w:rsidRPr="00E0360B" w:rsidRDefault="00E0360B" w:rsidP="00E036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E0360B" w:rsidRPr="00E0360B" w:rsidRDefault="00E0360B" w:rsidP="00E036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036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Technik mechatronik kl. 2 po SP</w:t>
      </w:r>
    </w:p>
    <w:p w:rsidR="00E0360B" w:rsidRPr="00E0360B" w:rsidRDefault="00E0360B" w:rsidP="00E036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13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119"/>
        <w:gridCol w:w="1835"/>
        <w:gridCol w:w="1708"/>
        <w:gridCol w:w="1985"/>
        <w:gridCol w:w="1276"/>
      </w:tblGrid>
      <w:tr w:rsidR="00E0360B" w:rsidRPr="00E0360B" w:rsidTr="004518C0">
        <w:trPr>
          <w:cantSplit/>
          <w:tblHeader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E03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0360B" w:rsidRPr="00E0360B" w:rsidTr="004518C0">
        <w:trPr>
          <w:cantSplit/>
          <w:trHeight w:val="96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2E1461" w:rsidRDefault="00E0360B" w:rsidP="00602F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Podstawy mechatroniki,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602F28" w:rsidRDefault="00E0360B" w:rsidP="00602F28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02F28">
              <w:rPr>
                <w:rFonts w:ascii="Times New Roman" w:eastAsia="Times New Roman" w:hAnsi="Times New Roman" w:cs="Times New Roman"/>
                <w:lang w:eastAsia="pl-PL"/>
              </w:rPr>
              <w:t xml:space="preserve">Montaż, uruchamianie i konserwacja urządzeń i systemów </w:t>
            </w:r>
            <w:proofErr w:type="spellStart"/>
            <w:r w:rsidRPr="00602F28">
              <w:rPr>
                <w:rFonts w:ascii="Times New Roman" w:eastAsia="Times New Roman" w:hAnsi="Times New Roman" w:cs="Times New Roman"/>
                <w:lang w:eastAsia="pl-PL"/>
              </w:rPr>
              <w:t>mechatronicznych</w:t>
            </w:r>
            <w:proofErr w:type="spellEnd"/>
            <w:r w:rsidRPr="00602F28">
              <w:rPr>
                <w:rFonts w:ascii="Times New Roman" w:eastAsia="Times New Roman" w:hAnsi="Times New Roman" w:cs="Times New Roman"/>
                <w:lang w:eastAsia="pl-PL"/>
              </w:rPr>
              <w:t>. EE.02. Cz.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Tokarz M., Sierny S., </w:t>
            </w:r>
            <w:proofErr w:type="spellStart"/>
            <w:r w:rsidRPr="00E036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Dziurski</w:t>
            </w:r>
            <w:proofErr w:type="spellEnd"/>
            <w:r w:rsidRPr="00E036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602F28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F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Wydawnictwa Szkolne i Pedagogiczne, Warszawa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60B" w:rsidRPr="00E0360B" w:rsidTr="004518C0">
        <w:trPr>
          <w:cantSplit/>
          <w:trHeight w:val="107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2E1461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Technologie i konstrukcje mechaniczne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2E1461" w:rsidRDefault="00E0360B" w:rsidP="00E0360B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Montaż, uruchamianie i konserwacja urządzeń i systemów </w:t>
            </w:r>
            <w:proofErr w:type="spellStart"/>
            <w:r w:rsidRPr="002E1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mechatronicznych</w:t>
            </w:r>
            <w:proofErr w:type="spellEnd"/>
            <w:r w:rsidRPr="002E1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EE.02. Cz.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Tokarz M., Sierny S., </w:t>
            </w:r>
            <w:proofErr w:type="spellStart"/>
            <w:r w:rsidRPr="00E036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Dziurski</w:t>
            </w:r>
            <w:proofErr w:type="spellEnd"/>
            <w:r w:rsidRPr="00E036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602F28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602F28">
              <w:rPr>
                <w:rFonts w:ascii="Times New Roman" w:eastAsia="Times New Roman" w:hAnsi="Times New Roman" w:cs="Times New Roman"/>
                <w:lang w:eastAsia="pl-PL"/>
              </w:rPr>
              <w:t>Wydawnictwa Szkolne i Pedagogiczne, Warszawa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60B" w:rsidRPr="00E0360B" w:rsidTr="004518C0">
        <w:trPr>
          <w:cantSplit/>
          <w:trHeight w:val="107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2E1461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Urządzenia i systemy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mechatroniczne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2E1461" w:rsidRDefault="00E0360B" w:rsidP="00E0360B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1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Montaż, uruchamianie i konserwacja urządzeń i systemów </w:t>
            </w:r>
            <w:proofErr w:type="spellStart"/>
            <w:r w:rsidRPr="002E1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mechatronicznych</w:t>
            </w:r>
            <w:proofErr w:type="spellEnd"/>
            <w:r w:rsidRPr="002E1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EE.02. Cz.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Tokarz M., Sierny S., </w:t>
            </w:r>
            <w:proofErr w:type="spellStart"/>
            <w:r w:rsidRPr="00E036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Dziurski</w:t>
            </w:r>
            <w:proofErr w:type="spellEnd"/>
            <w:r w:rsidRPr="00E036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602F28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602F28">
              <w:rPr>
                <w:rFonts w:ascii="Times New Roman" w:eastAsia="Times New Roman" w:hAnsi="Times New Roman" w:cs="Times New Roman"/>
                <w:lang w:eastAsia="pl-PL"/>
              </w:rPr>
              <w:t>Wydawnictwa Szkolne i Pedagogiczne, Warszawa 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60B" w:rsidRPr="00E0360B" w:rsidTr="004518C0">
        <w:trPr>
          <w:cantSplit/>
          <w:trHeight w:val="107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2E1461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Wstęp do komputerowego wspomagania projektowania systemów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mechatronicznych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A536D8" w:rsidRDefault="00A536D8" w:rsidP="00E0360B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bookmarkStart w:id="0" w:name="_GoBack"/>
            <w:bookmarkEnd w:id="0"/>
            <w:r w:rsidRPr="00A536D8">
              <w:rPr>
                <w:rFonts w:ascii="Times New Roman" w:eastAsia="Times New Roman" w:hAnsi="Times New Roman" w:cs="Times New Roman"/>
                <w:bCs/>
              </w:rPr>
              <w:t>- Modelowanie, w programie Solid Edge podstawy. Ćwiczenia dla uczniów średnich szkół technicznych</w:t>
            </w:r>
          </w:p>
          <w:p w:rsidR="00A536D8" w:rsidRPr="00A536D8" w:rsidRDefault="00A536D8" w:rsidP="00E0360B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536D8">
              <w:rPr>
                <w:rFonts w:ascii="Times New Roman" w:eastAsia="Times New Roman" w:hAnsi="Times New Roman" w:cs="Times New Roman"/>
                <w:bCs/>
              </w:rPr>
              <w:t xml:space="preserve">- Tworzenie dokumentacji technicznej urządzeń i systemów </w:t>
            </w:r>
            <w:proofErr w:type="spellStart"/>
            <w:r w:rsidRPr="00A536D8">
              <w:rPr>
                <w:rFonts w:ascii="Times New Roman" w:eastAsia="Times New Roman" w:hAnsi="Times New Roman" w:cs="Times New Roman"/>
                <w:bCs/>
              </w:rPr>
              <w:t>mechatronicznych</w:t>
            </w:r>
            <w:proofErr w:type="spellEnd"/>
            <w:r w:rsidRPr="00A536D8">
              <w:rPr>
                <w:rFonts w:ascii="Times New Roman" w:eastAsia="Times New Roman" w:hAnsi="Times New Roman" w:cs="Times New Roman"/>
                <w:bCs/>
              </w:rPr>
              <w:t>, E.19.1, podręcznik do nauki zawodu, Technik Mechatronik.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D8">
              <w:rPr>
                <w:rFonts w:ascii="Times New Roman" w:eastAsia="Times New Roman" w:hAnsi="Times New Roman" w:cs="Times New Roman"/>
                <w:sz w:val="24"/>
                <w:szCs w:val="24"/>
              </w:rPr>
              <w:t>Tomasz Gawroński</w:t>
            </w:r>
          </w:p>
          <w:p w:rsidR="00A536D8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6D8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6D8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6D8" w:rsidRPr="00E0360B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Dziurski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D8">
              <w:rPr>
                <w:rFonts w:ascii="Times New Roman" w:eastAsia="Times New Roman" w:hAnsi="Times New Roman" w:cs="Times New Roman"/>
                <w:sz w:val="24"/>
                <w:szCs w:val="24"/>
              </w:rPr>
              <w:t>REA</w:t>
            </w:r>
          </w:p>
          <w:p w:rsidR="00A536D8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6D8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6D8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6D8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6D8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D8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  <w:p w:rsidR="00A536D8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6D8" w:rsidRPr="00E0360B" w:rsidRDefault="00A536D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E" w:rsidRPr="0017088E" w:rsidRDefault="0017088E" w:rsidP="001708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8E">
              <w:rPr>
                <w:rFonts w:ascii="Times New Roman" w:eastAsia="Times New Roman" w:hAnsi="Times New Roman" w:cs="Times New Roman"/>
                <w:sz w:val="24"/>
                <w:szCs w:val="24"/>
              </w:rPr>
              <w:t>ISBN</w:t>
            </w:r>
          </w:p>
          <w:p w:rsidR="0017088E" w:rsidRPr="0017088E" w:rsidRDefault="0017088E" w:rsidP="001708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8E">
              <w:rPr>
                <w:rFonts w:ascii="Times New Roman" w:eastAsia="Times New Roman" w:hAnsi="Times New Roman" w:cs="Times New Roman"/>
                <w:sz w:val="24"/>
                <w:szCs w:val="24"/>
              </w:rPr>
              <w:t>9788375441321</w:t>
            </w:r>
          </w:p>
          <w:p w:rsidR="0017088E" w:rsidRPr="0017088E" w:rsidRDefault="0017088E" w:rsidP="001708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88E" w:rsidRPr="0017088E" w:rsidRDefault="0017088E" w:rsidP="001708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88E" w:rsidRPr="0017088E" w:rsidRDefault="0017088E" w:rsidP="001708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88E" w:rsidRPr="0017088E" w:rsidRDefault="0017088E" w:rsidP="001708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8E">
              <w:rPr>
                <w:rFonts w:ascii="Times New Roman" w:eastAsia="Times New Roman" w:hAnsi="Times New Roman" w:cs="Times New Roman"/>
                <w:sz w:val="24"/>
                <w:szCs w:val="24"/>
              </w:rPr>
              <w:t>Symbol</w:t>
            </w:r>
          </w:p>
          <w:p w:rsidR="00E0360B" w:rsidRPr="00E0360B" w:rsidRDefault="0017088E" w:rsidP="001708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8E">
              <w:rPr>
                <w:rFonts w:ascii="Times New Roman" w:eastAsia="Times New Roman" w:hAnsi="Times New Roman" w:cs="Times New Roman"/>
                <w:sz w:val="24"/>
                <w:szCs w:val="24"/>
              </w:rPr>
              <w:t>249721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0B" w:rsidRPr="00E0360B" w:rsidRDefault="00E0360B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F28" w:rsidRPr="00E0360B" w:rsidTr="004518C0">
        <w:trPr>
          <w:cantSplit/>
          <w:trHeight w:val="107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Default="00602F28" w:rsidP="00602F2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Język angielski zawodowy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2E1461" w:rsidRDefault="00A536D8" w:rsidP="00E0360B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Materiały własne nauczyciela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E0360B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E0360B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E0360B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E0360B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F28" w:rsidRPr="00E0360B" w:rsidTr="0017088E">
        <w:trPr>
          <w:cantSplit/>
          <w:trHeight w:val="83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Default="00602F28" w:rsidP="00602F2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Pracownia podstaw mechatroniki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2E1461" w:rsidRDefault="00602F28" w:rsidP="00E0360B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E0360B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E0360B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E0360B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E0360B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F28" w:rsidRPr="00E0360B" w:rsidTr="004518C0">
        <w:trPr>
          <w:cantSplit/>
          <w:trHeight w:val="107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Default="00602F28" w:rsidP="00602F2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Pracownia technologii i konstrukcji mechanicznych CPKZ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2E1461" w:rsidRDefault="00602F28" w:rsidP="00E0360B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E0360B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E0360B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E0360B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28" w:rsidRPr="00E0360B" w:rsidRDefault="00602F28" w:rsidP="00E0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360B" w:rsidRPr="00C5010E" w:rsidRDefault="00E0360B" w:rsidP="00C5010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0360B" w:rsidRPr="00C5010E" w:rsidSect="004518C0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E83" w:rsidRDefault="00424E83" w:rsidP="003135CC">
      <w:pPr>
        <w:spacing w:after="0" w:line="240" w:lineRule="auto"/>
      </w:pPr>
      <w:r>
        <w:separator/>
      </w:r>
    </w:p>
  </w:endnote>
  <w:endnote w:type="continuationSeparator" w:id="0">
    <w:p w:rsidR="00424E83" w:rsidRDefault="00424E83" w:rsidP="0031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648"/>
      <w:docPartObj>
        <w:docPartGallery w:val="Page Numbers (Bottom of Page)"/>
        <w:docPartUnique/>
      </w:docPartObj>
    </w:sdtPr>
    <w:sdtEndPr/>
    <w:sdtContent>
      <w:p w:rsidR="003135CC" w:rsidRDefault="00313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117">
          <w:rPr>
            <w:noProof/>
          </w:rPr>
          <w:t>2</w:t>
        </w:r>
        <w:r>
          <w:fldChar w:fldCharType="end"/>
        </w:r>
      </w:p>
    </w:sdtContent>
  </w:sdt>
  <w:p w:rsidR="003135CC" w:rsidRDefault="00313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E83" w:rsidRDefault="00424E83" w:rsidP="003135CC">
      <w:pPr>
        <w:spacing w:after="0" w:line="240" w:lineRule="auto"/>
      </w:pPr>
      <w:r>
        <w:separator/>
      </w:r>
    </w:p>
  </w:footnote>
  <w:footnote w:type="continuationSeparator" w:id="0">
    <w:p w:rsidR="00424E83" w:rsidRDefault="00424E83" w:rsidP="0031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B66" w:rsidRDefault="00424E83">
    <w:pPr>
      <w:pStyle w:val="Nagwek"/>
      <w:jc w:val="right"/>
      <w:rPr>
        <w:color w:val="5B9BD5" w:themeColor="accent1"/>
      </w:rPr>
    </w:pPr>
    <w:sdt>
      <w:sdtPr>
        <w:alias w:val="Tytuł"/>
        <w:tag w:val=""/>
        <w:id w:val="664756013"/>
        <w:placeholder>
          <w:docPart w:val="5C40FF19FC4A4E2C8AA26A0984F97A0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6809">
          <w:t>Lotnicze Zakłady Naukowe 2026/2027</w:t>
        </w:r>
      </w:sdtContent>
    </w:sdt>
    <w:r w:rsidR="00952B66">
      <w:rPr>
        <w:color w:val="5B9BD5" w:themeColor="accent1"/>
      </w:rPr>
      <w:t xml:space="preserve"> </w:t>
    </w:r>
  </w:p>
  <w:p w:rsidR="00952B66" w:rsidRDefault="00952B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C7951"/>
    <w:multiLevelType w:val="hybridMultilevel"/>
    <w:tmpl w:val="4E04680C"/>
    <w:lvl w:ilvl="0" w:tplc="69CC4DB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CC"/>
    <w:rsid w:val="000237E4"/>
    <w:rsid w:val="0002567E"/>
    <w:rsid w:val="00082B9C"/>
    <w:rsid w:val="000A5117"/>
    <w:rsid w:val="00126F28"/>
    <w:rsid w:val="00142D4B"/>
    <w:rsid w:val="0017088E"/>
    <w:rsid w:val="001A19B9"/>
    <w:rsid w:val="00296C06"/>
    <w:rsid w:val="002B6EDC"/>
    <w:rsid w:val="002E1461"/>
    <w:rsid w:val="002F741A"/>
    <w:rsid w:val="003135CC"/>
    <w:rsid w:val="00315B97"/>
    <w:rsid w:val="00424E83"/>
    <w:rsid w:val="00444825"/>
    <w:rsid w:val="004518C0"/>
    <w:rsid w:val="00470BE3"/>
    <w:rsid w:val="004F3BF8"/>
    <w:rsid w:val="005150A9"/>
    <w:rsid w:val="005201CD"/>
    <w:rsid w:val="005363FA"/>
    <w:rsid w:val="00544CFA"/>
    <w:rsid w:val="005C2E4A"/>
    <w:rsid w:val="005C450A"/>
    <w:rsid w:val="00602F28"/>
    <w:rsid w:val="0061529C"/>
    <w:rsid w:val="00626DAF"/>
    <w:rsid w:val="00646F4A"/>
    <w:rsid w:val="006945CF"/>
    <w:rsid w:val="006C5307"/>
    <w:rsid w:val="006E5B37"/>
    <w:rsid w:val="007A3956"/>
    <w:rsid w:val="00853340"/>
    <w:rsid w:val="00921F00"/>
    <w:rsid w:val="0092568F"/>
    <w:rsid w:val="00952B66"/>
    <w:rsid w:val="009C235D"/>
    <w:rsid w:val="009C4916"/>
    <w:rsid w:val="009E660B"/>
    <w:rsid w:val="00A536D8"/>
    <w:rsid w:val="00B15513"/>
    <w:rsid w:val="00B5081E"/>
    <w:rsid w:val="00C16809"/>
    <w:rsid w:val="00C24E52"/>
    <w:rsid w:val="00C5010E"/>
    <w:rsid w:val="00C60AE4"/>
    <w:rsid w:val="00D258C0"/>
    <w:rsid w:val="00DE13E0"/>
    <w:rsid w:val="00E0360B"/>
    <w:rsid w:val="00E36341"/>
    <w:rsid w:val="00E40278"/>
    <w:rsid w:val="00F5130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A8DC"/>
  <w15:chartTrackingRefBased/>
  <w15:docId w15:val="{A179BB4A-29EA-412A-BA75-C36E982D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5CC"/>
  </w:style>
  <w:style w:type="paragraph" w:styleId="Stopka">
    <w:name w:val="footer"/>
    <w:basedOn w:val="Normalny"/>
    <w:link w:val="Stopka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5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F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F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F2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256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40FF19FC4A4E2C8AA26A0984F97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FFAD0A-35F4-49F7-9040-B668F81C3C65}"/>
      </w:docPartPr>
      <w:docPartBody>
        <w:p w:rsidR="00BA6279" w:rsidRDefault="00AD0A7C" w:rsidP="00AD0A7C">
          <w:pPr>
            <w:pStyle w:val="5C40FF19FC4A4E2C8AA26A0984F97A01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7C"/>
    <w:rsid w:val="0007061F"/>
    <w:rsid w:val="00137B18"/>
    <w:rsid w:val="00241C2F"/>
    <w:rsid w:val="00246340"/>
    <w:rsid w:val="002E4C52"/>
    <w:rsid w:val="003D419F"/>
    <w:rsid w:val="006646A7"/>
    <w:rsid w:val="008F57DC"/>
    <w:rsid w:val="008F7866"/>
    <w:rsid w:val="00972027"/>
    <w:rsid w:val="00972DD8"/>
    <w:rsid w:val="00A65EB7"/>
    <w:rsid w:val="00AD0A7C"/>
    <w:rsid w:val="00BA6279"/>
    <w:rsid w:val="00D14289"/>
    <w:rsid w:val="00E1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C40FF19FC4A4E2C8AA26A0984F97A01">
    <w:name w:val="5C40FF19FC4A4E2C8AA26A0984F97A01"/>
    <w:rsid w:val="00AD0A7C"/>
  </w:style>
  <w:style w:type="paragraph" w:customStyle="1" w:styleId="4303DDCD10A546338D67EA5A97D30568">
    <w:name w:val="4303DDCD10A546338D67EA5A97D30568"/>
    <w:rsid w:val="00AD0A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Lotnicze Zakłady Naukowe 2026/2027</vt:lpstr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Lotnicze Zakłady Naukowe 2026/2027</dc:title>
  <dc:subject/>
  <dc:creator>User</dc:creator>
  <cp:keywords/>
  <dc:description/>
  <cp:lastModifiedBy>Lotnicze Zakłady Naukowe</cp:lastModifiedBy>
  <cp:revision>28</cp:revision>
  <cp:lastPrinted>2026-06-16T11:59:00Z</cp:lastPrinted>
  <dcterms:created xsi:type="dcterms:W3CDTF">2021-06-10T10:19:00Z</dcterms:created>
  <dcterms:modified xsi:type="dcterms:W3CDTF">2026-07-01T07:29:00Z</dcterms:modified>
</cp:coreProperties>
</file>